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6C79E" w14:textId="0A9DBC47" w:rsidR="00957122" w:rsidRPr="002849B1" w:rsidRDefault="00C32A58" w:rsidP="00957122">
      <w:pPr>
        <w:jc w:val="right"/>
      </w:pPr>
      <w:r>
        <w:t>v190122</w:t>
      </w:r>
    </w:p>
    <w:p w14:paraId="1E0FA874" w14:textId="77777777" w:rsidR="00957122" w:rsidRDefault="00957122">
      <w:r w:rsidRPr="002B5EE3">
        <w:rPr>
          <w:rFonts w:cs="Calibri,Bold"/>
          <w:b/>
          <w:bCs/>
          <w:noProof/>
          <w:color w:val="000000"/>
          <w:lang w:eastAsia="en-GB"/>
        </w:rPr>
        <w:drawing>
          <wp:inline distT="0" distB="0" distL="0" distR="0" wp14:anchorId="17453092" wp14:editId="546501D1">
            <wp:extent cx="5514975" cy="838306"/>
            <wp:effectExtent l="0" t="0" r="0" b="0"/>
            <wp:docPr id="15872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0EDBDDC-AB13-440E-9D05-E2F3064681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5" name="Picture 3">
                      <a:extLst>
                        <a:ext uri="{FF2B5EF4-FFF2-40B4-BE49-F238E27FC236}">
                          <a16:creationId xmlns:a16="http://schemas.microsoft.com/office/drawing/2014/main" id="{30EDBDDC-AB13-440E-9D05-E2F3064681C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63" cy="85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9AED" w14:textId="75A1A2E5" w:rsidR="00CD6FCB" w:rsidRPr="00D3575F" w:rsidRDefault="00CD6FCB" w:rsidP="00CD6FCB">
      <w:pPr>
        <w:jc w:val="center"/>
        <w:rPr>
          <w:b/>
          <w:sz w:val="28"/>
          <w:szCs w:val="28"/>
          <w:u w:val="single"/>
        </w:rPr>
      </w:pPr>
      <w:r w:rsidRPr="00D3575F">
        <w:rPr>
          <w:b/>
          <w:sz w:val="28"/>
          <w:szCs w:val="28"/>
          <w:u w:val="single"/>
        </w:rPr>
        <w:t>SNAP</w:t>
      </w:r>
      <w:r>
        <w:rPr>
          <w:b/>
          <w:sz w:val="28"/>
          <w:szCs w:val="28"/>
          <w:u w:val="single"/>
        </w:rPr>
        <w:t xml:space="preserve">: Stage 1 – </w:t>
      </w:r>
      <w:r w:rsidR="006207E6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ntroducing SNAP</w:t>
      </w:r>
      <w:r w:rsidR="00C32A58">
        <w:rPr>
          <w:b/>
          <w:sz w:val="28"/>
          <w:szCs w:val="28"/>
          <w:u w:val="single"/>
        </w:rPr>
        <w:t xml:space="preserve"> - s</w:t>
      </w:r>
      <w:r>
        <w:rPr>
          <w:b/>
          <w:sz w:val="28"/>
          <w:szCs w:val="28"/>
          <w:u w:val="single"/>
        </w:rPr>
        <w:t>uggested text for cover lette</w:t>
      </w:r>
      <w:r w:rsidR="006207E6">
        <w:rPr>
          <w:b/>
          <w:sz w:val="28"/>
          <w:szCs w:val="28"/>
          <w:u w:val="single"/>
        </w:rPr>
        <w:t xml:space="preserve">r </w:t>
      </w:r>
    </w:p>
    <w:p w14:paraId="5FE287AB" w14:textId="77777777" w:rsidR="00957122" w:rsidRDefault="00957122" w:rsidP="00957122">
      <w:r w:rsidRPr="00D3575F">
        <w:t>The Support Needs Approach for Patients (SNAP) is a</w:t>
      </w:r>
      <w:r>
        <w:t xml:space="preserve"> health care</w:t>
      </w:r>
      <w:r w:rsidRPr="00D3575F">
        <w:t xml:space="preserve"> intervention which seeks to enabl</w:t>
      </w:r>
      <w:r>
        <w:t>e</w:t>
      </w:r>
      <w:r w:rsidRPr="00D3575F">
        <w:t xml:space="preserve"> person-centred care</w:t>
      </w:r>
      <w:r>
        <w:t xml:space="preserve"> for adult </w:t>
      </w:r>
      <w:r w:rsidRPr="00D3575F">
        <w:t xml:space="preserve">patients </w:t>
      </w:r>
      <w:r>
        <w:t xml:space="preserve">with chronic or progressive conditions. SNAP uses </w:t>
      </w:r>
      <w:r w:rsidRPr="00D3575F">
        <w:t xml:space="preserve">an evidence-based </w:t>
      </w:r>
      <w:r>
        <w:t xml:space="preserve">validated </w:t>
      </w:r>
      <w:r w:rsidRPr="00D3575F">
        <w:t>tool</w:t>
      </w:r>
      <w:r>
        <w:t>, known as the SNAP Tool,</w:t>
      </w:r>
      <w:r w:rsidRPr="00D3575F">
        <w:t xml:space="preserve"> to help patients </w:t>
      </w:r>
      <w:r>
        <w:t>identify and express</w:t>
      </w:r>
      <w:r w:rsidRPr="00D3575F">
        <w:t xml:space="preserve"> their </w:t>
      </w:r>
      <w:r>
        <w:t xml:space="preserve">support </w:t>
      </w:r>
      <w:r w:rsidRPr="00D3575F">
        <w:t>needs</w:t>
      </w:r>
      <w:r>
        <w:t>,</w:t>
      </w:r>
      <w:r w:rsidRPr="00D3575F">
        <w:t xml:space="preserve"> and </w:t>
      </w:r>
      <w:r>
        <w:t xml:space="preserve">then </w:t>
      </w:r>
      <w:r w:rsidRPr="00D3575F">
        <w:t xml:space="preserve">discuss them with </w:t>
      </w:r>
      <w:r>
        <w:t>their health care professional</w:t>
      </w:r>
      <w:r w:rsidRPr="00D3575F">
        <w:t xml:space="preserve">. </w:t>
      </w:r>
    </w:p>
    <w:p w14:paraId="107B9AFE" w14:textId="7BB104C6" w:rsidR="00957122" w:rsidRDefault="00957122" w:rsidP="00957122">
      <w:r>
        <w:t>How the tool is introduced to patients</w:t>
      </w:r>
      <w:r w:rsidR="00E33DC6">
        <w:t xml:space="preserve">, and the language used, are </w:t>
      </w:r>
      <w:r>
        <w:t>key factors in how they then respond to and use it – this can make all the difference to the needs-led conversation you then have with them.</w:t>
      </w:r>
      <w:r w:rsidR="00C60FF8" w:rsidRPr="00C60FF8">
        <w:t xml:space="preserve"> </w:t>
      </w:r>
    </w:p>
    <w:p w14:paraId="095869A3" w14:textId="214835B2" w:rsidR="00E66A9B" w:rsidRDefault="00957122" w:rsidP="006207E6">
      <w:pPr>
        <w:spacing w:after="0"/>
      </w:pPr>
      <w:r>
        <w:t xml:space="preserve">You can introduce the SNAP and the SNAP Tool in </w:t>
      </w:r>
      <w:r w:rsidR="00E66A9B">
        <w:t>three main ways:</w:t>
      </w:r>
    </w:p>
    <w:p w14:paraId="0027A43A" w14:textId="1B814EBF" w:rsidR="00E66A9B" w:rsidRDefault="00E66A9B" w:rsidP="00E66A9B">
      <w:pPr>
        <w:pStyle w:val="ListParagraph"/>
        <w:numPr>
          <w:ilvl w:val="0"/>
          <w:numId w:val="1"/>
        </w:numPr>
      </w:pPr>
      <w:r>
        <w:t xml:space="preserve">in </w:t>
      </w:r>
      <w:r w:rsidR="00957122">
        <w:t xml:space="preserve">person, </w:t>
      </w:r>
      <w:r w:rsidR="006207E6">
        <w:t xml:space="preserve">by </w:t>
      </w:r>
      <w:r w:rsidR="00957122">
        <w:t>handing it over</w:t>
      </w:r>
    </w:p>
    <w:p w14:paraId="5A990832" w14:textId="77777777" w:rsidR="00E66A9B" w:rsidRDefault="00E66A9B" w:rsidP="00E66A9B">
      <w:pPr>
        <w:pStyle w:val="ListParagraph"/>
        <w:numPr>
          <w:ilvl w:val="0"/>
          <w:numId w:val="1"/>
        </w:numPr>
      </w:pPr>
      <w:r>
        <w:t>by phone and then send it by post</w:t>
      </w:r>
    </w:p>
    <w:p w14:paraId="11C44D38" w14:textId="14B62692" w:rsidR="00957122" w:rsidRDefault="00E66A9B" w:rsidP="00E66A9B">
      <w:pPr>
        <w:pStyle w:val="ListParagraph"/>
        <w:numPr>
          <w:ilvl w:val="0"/>
          <w:numId w:val="1"/>
        </w:numPr>
      </w:pPr>
      <w:r>
        <w:t xml:space="preserve">or just by post </w:t>
      </w:r>
    </w:p>
    <w:p w14:paraId="17A7923D" w14:textId="200DD001" w:rsidR="00E66A9B" w:rsidRDefault="00E66A9B" w:rsidP="00E66A9B">
      <w:r>
        <w:t xml:space="preserve">If you are sending it by post, then </w:t>
      </w:r>
      <w:r w:rsidRPr="00E66A9B">
        <w:t xml:space="preserve">it is essential that you include a cover letter. Below is some suggested text for </w:t>
      </w:r>
      <w:r w:rsidR="00DF3E45" w:rsidRPr="00E66A9B">
        <w:t>SNAP</w:t>
      </w:r>
      <w:r w:rsidRPr="00E66A9B">
        <w:t xml:space="preserve"> cover letter that you can </w:t>
      </w:r>
      <w:r w:rsidR="00DF3E45" w:rsidRPr="00E66A9B">
        <w:t xml:space="preserve">customise to </w:t>
      </w:r>
      <w:r w:rsidRPr="00E66A9B">
        <w:t>your</w:t>
      </w:r>
      <w:r w:rsidR="00DF3E45" w:rsidRPr="00E66A9B">
        <w:t xml:space="preserve"> own style</w:t>
      </w:r>
      <w:r w:rsidRPr="00E66A9B">
        <w:t xml:space="preserve"> </w:t>
      </w:r>
      <w:r>
        <w:t xml:space="preserve">or service model </w:t>
      </w:r>
      <w:r w:rsidRPr="00E66A9B">
        <w:t xml:space="preserve">– this text gives you the </w:t>
      </w:r>
      <w:r w:rsidR="00DF3E45" w:rsidRPr="00E66A9B">
        <w:t>basic information to get across</w:t>
      </w:r>
      <w:r w:rsidRPr="00E66A9B">
        <w:t xml:space="preserve">. You’ll notice that we have been very careful with the language we have suggested, avoiding words like </w:t>
      </w:r>
      <w:r w:rsidRPr="00E66A9B">
        <w:rPr>
          <w:i/>
          <w:iCs/>
        </w:rPr>
        <w:t>“</w:t>
      </w:r>
      <w:r w:rsidR="00DF3E45" w:rsidRPr="00E66A9B">
        <w:rPr>
          <w:i/>
          <w:iCs/>
        </w:rPr>
        <w:t>questionnaire</w:t>
      </w:r>
      <w:r w:rsidRPr="00E66A9B">
        <w:rPr>
          <w:i/>
          <w:iCs/>
        </w:rPr>
        <w:t>”</w:t>
      </w:r>
      <w:r w:rsidRPr="00E66A9B">
        <w:t xml:space="preserve"> – if you refer to the SNAP Tool as a questionnaire then</w:t>
      </w:r>
      <w:r w:rsidR="00DF3E45" w:rsidRPr="00E66A9B">
        <w:t xml:space="preserve"> patients will see it as </w:t>
      </w:r>
      <w:r w:rsidRPr="00E66A9B">
        <w:t xml:space="preserve">just </w:t>
      </w:r>
      <w:r w:rsidR="00DF3E45" w:rsidRPr="00E66A9B">
        <w:t>that</w:t>
      </w:r>
      <w:r w:rsidRPr="00E66A9B">
        <w:t xml:space="preserve">. </w:t>
      </w:r>
      <w:r w:rsidR="006207E6">
        <w:t>We don</w:t>
      </w:r>
      <w:r w:rsidR="006207E6" w:rsidRPr="00C60FF8">
        <w:t xml:space="preserve">’t use the term </w:t>
      </w:r>
      <w:r w:rsidR="006207E6">
        <w:t>“</w:t>
      </w:r>
      <w:r w:rsidR="006207E6" w:rsidRPr="00C60FF8">
        <w:t xml:space="preserve">SNAP </w:t>
      </w:r>
      <w:r w:rsidR="006207E6">
        <w:t>T</w:t>
      </w:r>
      <w:r w:rsidR="006207E6" w:rsidRPr="00C60FF8">
        <w:t>ool</w:t>
      </w:r>
      <w:r w:rsidR="006207E6">
        <w:t>”</w:t>
      </w:r>
      <w:r w:rsidR="006207E6" w:rsidRPr="00C60FF8">
        <w:t xml:space="preserve"> with patients</w:t>
      </w:r>
      <w:r w:rsidR="006207E6">
        <w:t>, but rather call it the “How are you?” booklet – as that is what it is called on the front and so is much more meaningful to patients</w:t>
      </w:r>
      <w:r w:rsidR="006207E6" w:rsidRPr="00C60FF8">
        <w:t>.</w:t>
      </w:r>
      <w:r w:rsidR="006207E6">
        <w:t xml:space="preserve"> </w:t>
      </w:r>
      <w:r w:rsidRPr="00E66A9B">
        <w:t>You will remember this from your SNAP training!</w:t>
      </w:r>
    </w:p>
    <w:p w14:paraId="6DBA11FB" w14:textId="63F70DE1" w:rsidR="00DF3E45" w:rsidRPr="00E66A9B" w:rsidRDefault="00E66A9B" w:rsidP="00E66A9B">
      <w:r w:rsidRPr="00E66A9B">
        <w:t>Suggest</w:t>
      </w:r>
      <w:r>
        <w:t>ed</w:t>
      </w:r>
      <w:r w:rsidRPr="00E66A9B">
        <w:t xml:space="preserve"> text (</w:t>
      </w:r>
      <w:r>
        <w:t xml:space="preserve">to </w:t>
      </w:r>
      <w:r w:rsidRPr="00E66A9B">
        <w:t>customise to your own style</w:t>
      </w:r>
      <w:r>
        <w:t>/service model</w:t>
      </w:r>
      <w:r w:rsidRPr="00E66A9B">
        <w:t>):</w:t>
      </w:r>
      <w:r w:rsidR="00DF3E45" w:rsidRPr="00E66A9B">
        <w:t xml:space="preserve"> </w:t>
      </w:r>
    </w:p>
    <w:p w14:paraId="50595530" w14:textId="07CF258E" w:rsidR="00DF3E45" w:rsidRPr="00E66A9B" w:rsidRDefault="00DF3E45" w:rsidP="00E66A9B">
      <w:pPr>
        <w:pStyle w:val="ListParagraph"/>
        <w:numPr>
          <w:ilvl w:val="0"/>
          <w:numId w:val="2"/>
        </w:numPr>
        <w:rPr>
          <w:color w:val="1F497D"/>
        </w:rPr>
      </w:pPr>
      <w:r w:rsidRPr="00E66A9B">
        <w:rPr>
          <w:color w:val="1F497D"/>
        </w:rPr>
        <w:t xml:space="preserve">One of the ways </w:t>
      </w:r>
      <w:r w:rsidRPr="00CD6FCB">
        <w:rPr>
          <w:i/>
          <w:iCs/>
          <w:color w:val="1F497D"/>
        </w:rPr>
        <w:t>[name your service]</w:t>
      </w:r>
      <w:r w:rsidRPr="00E66A9B">
        <w:rPr>
          <w:color w:val="1F497D"/>
        </w:rPr>
        <w:t xml:space="preserve"> can better support you is </w:t>
      </w:r>
      <w:r w:rsidR="00CD6FCB">
        <w:rPr>
          <w:color w:val="1F497D"/>
        </w:rPr>
        <w:t xml:space="preserve">by </w:t>
      </w:r>
      <w:r w:rsidRPr="00E66A9B">
        <w:rPr>
          <w:color w:val="1F497D"/>
        </w:rPr>
        <w:t>using the “How are you?” booklet</w:t>
      </w:r>
      <w:r w:rsidR="00CD6FCB">
        <w:rPr>
          <w:color w:val="1F497D"/>
        </w:rPr>
        <w:t xml:space="preserve"> enclosed</w:t>
      </w:r>
      <w:r w:rsidR="00C32A58">
        <w:rPr>
          <w:color w:val="1F497D"/>
        </w:rPr>
        <w:t xml:space="preserve"> to help us </w:t>
      </w:r>
      <w:r w:rsidR="00C32A58">
        <w:rPr>
          <w:color w:val="1F497D"/>
        </w:rPr>
        <w:t xml:space="preserve">start a conversation about what would be helpful </w:t>
      </w:r>
      <w:r w:rsidR="00C32A58">
        <w:rPr>
          <w:color w:val="1F497D"/>
        </w:rPr>
        <w:t>you</w:t>
      </w:r>
      <w:r w:rsidRPr="00E66A9B">
        <w:rPr>
          <w:color w:val="1F497D"/>
        </w:rPr>
        <w:t xml:space="preserve">. Inside </w:t>
      </w:r>
      <w:r w:rsidR="00C32A58">
        <w:rPr>
          <w:color w:val="1F497D"/>
        </w:rPr>
        <w:t>the booklet</w:t>
      </w:r>
      <w:r w:rsidRPr="00E66A9B">
        <w:rPr>
          <w:color w:val="1F497D"/>
        </w:rPr>
        <w:t xml:space="preserve"> are some questions </w:t>
      </w:r>
      <w:r w:rsidR="00957122" w:rsidRPr="00E66A9B">
        <w:rPr>
          <w:color w:val="1F497D"/>
        </w:rPr>
        <w:t xml:space="preserve">about different </w:t>
      </w:r>
      <w:r w:rsidR="00C32A58">
        <w:rPr>
          <w:color w:val="1F497D"/>
        </w:rPr>
        <w:t>kinds</w:t>
      </w:r>
      <w:r w:rsidR="00957122" w:rsidRPr="00E66A9B">
        <w:rPr>
          <w:color w:val="1F497D"/>
        </w:rPr>
        <w:t xml:space="preserve"> of support that</w:t>
      </w:r>
      <w:r w:rsidR="00CD6FCB">
        <w:rPr>
          <w:color w:val="1F497D"/>
        </w:rPr>
        <w:t xml:space="preserve"> </w:t>
      </w:r>
      <w:r w:rsidR="00957122" w:rsidRPr="00E66A9B">
        <w:rPr>
          <w:color w:val="1F497D"/>
        </w:rPr>
        <w:t>other people in your situation have found helpful.</w:t>
      </w:r>
    </w:p>
    <w:p w14:paraId="31D3C493" w14:textId="49937BB3" w:rsidR="00957122" w:rsidRDefault="00957122" w:rsidP="00E66A9B">
      <w:pPr>
        <w:ind w:left="720"/>
        <w:rPr>
          <w:color w:val="1F497D"/>
        </w:rPr>
      </w:pPr>
      <w:r>
        <w:rPr>
          <w:color w:val="1F497D"/>
        </w:rPr>
        <w:t>Take a few minutes to read through the questions to see if the</w:t>
      </w:r>
      <w:r w:rsidR="00CD6FCB">
        <w:rPr>
          <w:color w:val="1F497D"/>
        </w:rPr>
        <w:t>r</w:t>
      </w:r>
      <w:r>
        <w:rPr>
          <w:color w:val="1F497D"/>
        </w:rPr>
        <w:t xml:space="preserve">e are any areas where you would like a bit more support. Other people have found </w:t>
      </w:r>
      <w:r w:rsidR="00D94F7C">
        <w:rPr>
          <w:color w:val="1F497D"/>
        </w:rPr>
        <w:t>that completing it was</w:t>
      </w:r>
      <w:r>
        <w:rPr>
          <w:color w:val="1F497D"/>
        </w:rPr>
        <w:t xml:space="preserve"> a really useful way to start a conversation about what would be helpful for them. </w:t>
      </w:r>
    </w:p>
    <w:p w14:paraId="52919B6A" w14:textId="77777777" w:rsidR="00D94F7C" w:rsidRDefault="00957122" w:rsidP="006207E6">
      <w:pPr>
        <w:spacing w:after="0"/>
        <w:ind w:left="720"/>
        <w:rPr>
          <w:color w:val="1F497D"/>
          <w:lang w:val="en-US" w:eastAsia="en-GB"/>
        </w:rPr>
      </w:pPr>
      <w:r w:rsidRPr="00CD6FCB">
        <w:rPr>
          <w:color w:val="1F497D"/>
          <w:lang w:val="en-US" w:eastAsia="en-GB"/>
        </w:rPr>
        <w:t>We can then look at it together and talk about what is most important to discuss</w:t>
      </w:r>
      <w:r w:rsidR="00D94F7C">
        <w:rPr>
          <w:color w:val="1F497D"/>
          <w:lang w:val="en-US" w:eastAsia="en-GB"/>
        </w:rPr>
        <w:t>.</w:t>
      </w:r>
    </w:p>
    <w:p w14:paraId="1CD327E3" w14:textId="77777777" w:rsidR="006207E6" w:rsidRDefault="00D94F7C" w:rsidP="006207E6">
      <w:pPr>
        <w:ind w:left="720"/>
        <w:rPr>
          <w:color w:val="1F497D"/>
          <w:lang w:val="en-US" w:eastAsia="en-GB"/>
        </w:rPr>
      </w:pPr>
      <w:r>
        <w:rPr>
          <w:color w:val="1F497D"/>
          <w:lang w:val="en-US" w:eastAsia="en-GB"/>
        </w:rPr>
        <w:t xml:space="preserve">[OR: </w:t>
      </w:r>
      <w:r w:rsidRPr="00CD6FCB">
        <w:rPr>
          <w:color w:val="1F497D"/>
        </w:rPr>
        <w:t>We can arrange for XX to get in touch and have a chat with you about this</w:t>
      </w:r>
      <w:r>
        <w:rPr>
          <w:color w:val="1F497D"/>
        </w:rPr>
        <w:t>.]</w:t>
      </w:r>
      <w:r w:rsidR="00957122" w:rsidRPr="00CD6FCB">
        <w:rPr>
          <w:color w:val="1F497D"/>
          <w:lang w:val="en-US" w:eastAsia="en-GB"/>
        </w:rPr>
        <w:t xml:space="preserve"> </w:t>
      </w:r>
    </w:p>
    <w:p w14:paraId="6F7C1710" w14:textId="0D31D008" w:rsidR="006207E6" w:rsidRPr="006207E6" w:rsidRDefault="006207E6" w:rsidP="006207E6">
      <w:r>
        <w:t xml:space="preserve">You may find you need different </w:t>
      </w:r>
      <w:r w:rsidRPr="00C60FF8">
        <w:t xml:space="preserve">versions </w:t>
      </w:r>
      <w:r>
        <w:t xml:space="preserve">of the cover letter depending on the whether you are </w:t>
      </w:r>
      <w:r w:rsidRPr="00C60FF8">
        <w:t>introduc</w:t>
      </w:r>
      <w:r>
        <w:t>ing SNAP and have a follow up contact/appointment already in place or not</w:t>
      </w:r>
      <w:r w:rsidRPr="00C60FF8">
        <w:t>.</w:t>
      </w:r>
    </w:p>
    <w:sectPr w:rsidR="006207E6" w:rsidRPr="00620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C7B13"/>
    <w:multiLevelType w:val="hybridMultilevel"/>
    <w:tmpl w:val="A9280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102F"/>
    <w:multiLevelType w:val="hybridMultilevel"/>
    <w:tmpl w:val="0F42D7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45"/>
    <w:rsid w:val="00594500"/>
    <w:rsid w:val="006207E6"/>
    <w:rsid w:val="007E5ED3"/>
    <w:rsid w:val="00957122"/>
    <w:rsid w:val="00C32A58"/>
    <w:rsid w:val="00C60FF8"/>
    <w:rsid w:val="00CD6FCB"/>
    <w:rsid w:val="00D94F7C"/>
    <w:rsid w:val="00DF3E45"/>
    <w:rsid w:val="00E33DC6"/>
    <w:rsid w:val="00E66A9B"/>
    <w:rsid w:val="00EB6D7F"/>
    <w:rsid w:val="00EE1AF3"/>
    <w:rsid w:val="00F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1061"/>
  <w15:chartTrackingRefBased/>
  <w15:docId w15:val="{BFC148EB-72BE-4C5B-BBFD-7EE60982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3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D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Farquhar (HSC - Staff)</dc:creator>
  <cp:keywords/>
  <dc:description/>
  <cp:lastModifiedBy>Morag Farquhar (HSC - Staff)</cp:lastModifiedBy>
  <cp:revision>2</cp:revision>
  <dcterms:created xsi:type="dcterms:W3CDTF">2022-01-19T15:01:00Z</dcterms:created>
  <dcterms:modified xsi:type="dcterms:W3CDTF">2022-01-19T15:01:00Z</dcterms:modified>
</cp:coreProperties>
</file>